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CFD0" w14:textId="77777777" w:rsidR="00147813" w:rsidRDefault="007A7E72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株式会社</w:t>
      </w:r>
      <w:r w:rsidR="006C7F0B">
        <w:rPr>
          <w:rFonts w:hAnsi="ＭＳ 明朝" w:hint="eastAsia"/>
        </w:rPr>
        <w:t>ENEOSウイング柴田TS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78A24F7A" w14:textId="77777777" w:rsidR="00607B61" w:rsidRPr="00607B61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05CFF143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C7F0B">
        <w:rPr>
          <w:rFonts w:hAnsi="ＭＳ 明朝" w:hint="eastAsia"/>
        </w:rPr>
        <w:t>株式会社ENEOSウイング柴田TS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6C7F0B">
        <w:rPr>
          <w:rFonts w:hAnsi="ＭＳ 明朝" w:hint="eastAsia"/>
        </w:rPr>
        <w:t>南</w:t>
      </w:r>
      <w:r w:rsidR="007A7E72">
        <w:rPr>
          <w:rFonts w:hAnsi="ＭＳ 明朝" w:hint="eastAsia"/>
        </w:rPr>
        <w:t>区</w:t>
      </w:r>
      <w:r w:rsidR="006C7F0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F0B" w:rsidRPr="006C7F0B">
              <w:rPr>
                <w:rFonts w:hAnsi="ＭＳ 明朝"/>
                <w:sz w:val="12"/>
              </w:rPr>
              <w:t>つるみとおり</w:t>
            </w:r>
          </w:rt>
          <w:rubyBase>
            <w:r w:rsidR="006C7F0B">
              <w:rPr>
                <w:rFonts w:hAnsi="ＭＳ 明朝"/>
              </w:rPr>
              <w:t>鶴見通</w:t>
            </w:r>
          </w:rubyBase>
        </w:ruby>
      </w:r>
      <w:r w:rsidR="006C7F0B">
        <w:rPr>
          <w:rFonts w:hAnsi="ＭＳ 明朝" w:hint="eastAsia"/>
        </w:rPr>
        <w:t>1</w:t>
      </w:r>
      <w:r w:rsidR="007A7E72">
        <w:rPr>
          <w:rFonts w:hAnsi="ＭＳ 明朝" w:hint="eastAsia"/>
        </w:rPr>
        <w:t>丁目</w:t>
      </w:r>
      <w:r w:rsidR="006C7F0B">
        <w:rPr>
          <w:rFonts w:hAnsi="ＭＳ 明朝" w:hint="eastAsia"/>
        </w:rPr>
        <w:t>6</w:t>
      </w:r>
      <w:r w:rsidR="007A7E72">
        <w:rPr>
          <w:rFonts w:hAnsi="ＭＳ 明朝" w:hint="eastAsia"/>
        </w:rPr>
        <w:t>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</w:t>
      </w:r>
      <w:r w:rsidR="006C7F0B">
        <w:rPr>
          <w:rFonts w:hAnsi="ＭＳ 明朝" w:hint="eastAsia"/>
        </w:rPr>
        <w:t>29</w:t>
      </w:r>
      <w:r w:rsidR="00016168" w:rsidRPr="00BA75D5">
        <w:rPr>
          <w:rFonts w:hAnsi="ＭＳ 明朝" w:hint="eastAsia"/>
        </w:rPr>
        <w:t>年</w:t>
      </w:r>
      <w:r w:rsidR="006C7F0B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月</w:t>
      </w:r>
      <w:r w:rsidR="006C7F0B">
        <w:rPr>
          <w:rFonts w:hAnsi="ＭＳ 明朝" w:hint="eastAsia"/>
        </w:rPr>
        <w:t>1</w:t>
      </w:r>
      <w:r w:rsidR="00953ED5">
        <w:rPr>
          <w:rFonts w:hAnsi="ＭＳ 明朝" w:hint="eastAsia"/>
        </w:rPr>
        <w:t>5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5674739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36240BC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FE5BD39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6C7F0B">
        <w:rPr>
          <w:rFonts w:hAnsi="ＭＳ 明朝" w:hint="eastAsia"/>
        </w:rPr>
        <w:t>29</w:t>
      </w:r>
      <w:r w:rsidRPr="00C3650B">
        <w:rPr>
          <w:rFonts w:hAnsi="ＭＳ 明朝" w:hint="eastAsia"/>
        </w:rPr>
        <w:t>年</w:t>
      </w:r>
      <w:r w:rsidR="006C7F0B">
        <w:rPr>
          <w:rFonts w:hAnsi="ＭＳ 明朝" w:hint="eastAsia"/>
        </w:rPr>
        <w:t>2</w:t>
      </w:r>
      <w:r w:rsidRPr="00C3650B">
        <w:rPr>
          <w:rFonts w:hAnsi="ＭＳ 明朝" w:hint="eastAsia"/>
        </w:rPr>
        <w:t>月</w:t>
      </w:r>
      <w:r w:rsidR="006C7F0B">
        <w:rPr>
          <w:rFonts w:hAnsi="ＭＳ 明朝" w:hint="eastAsia"/>
        </w:rPr>
        <w:t>2</w:t>
      </w:r>
      <w:r w:rsidR="00953ED5">
        <w:rPr>
          <w:rFonts w:hAnsi="ＭＳ 明朝" w:hint="eastAsia"/>
        </w:rPr>
        <w:t>7</w:t>
      </w:r>
      <w:r w:rsidRPr="00C3650B">
        <w:rPr>
          <w:rFonts w:hAnsi="ＭＳ 明朝" w:hint="eastAsia"/>
        </w:rPr>
        <w:t>日</w:t>
      </w:r>
      <w:r w:rsidR="006C7F0B">
        <w:rPr>
          <w:rFonts w:hAnsi="ＭＳ 明朝" w:hint="eastAsia"/>
        </w:rPr>
        <w:t>、3月13日</w:t>
      </w:r>
    </w:p>
    <w:p w14:paraId="4B98EFF3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53A189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6C7F0B">
        <w:rPr>
          <w:rFonts w:hAnsi="ＭＳ 明朝" w:hint="eastAsia"/>
        </w:rPr>
        <w:t>測定項目</w:t>
      </w:r>
    </w:p>
    <w:p w14:paraId="60CF28FB" w14:textId="77777777" w:rsidR="000B5A6B" w:rsidRDefault="006C7F0B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ベンゼン</w:t>
      </w:r>
    </w:p>
    <w:p w14:paraId="06641F3F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A0F633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B5F1392" w14:textId="77777777" w:rsidR="000B5A6B" w:rsidRDefault="00765CC1" w:rsidP="00634DB2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6C7F0B">
        <w:rPr>
          <w:rFonts w:hint="eastAsia"/>
        </w:rPr>
        <w:t>周辺井戸2本について水質調査を行った結果、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197E9DE9" w14:textId="77777777" w:rsidR="00983DAD" w:rsidRPr="00983DAD" w:rsidRDefault="00983DAD" w:rsidP="00983DAD">
      <w:pPr>
        <w:rPr>
          <w:rFonts w:hint="eastAsia"/>
        </w:rPr>
      </w:pPr>
    </w:p>
    <w:p w14:paraId="297CAD44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7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862"/>
        <w:gridCol w:w="1559"/>
        <w:gridCol w:w="1560"/>
        <w:gridCol w:w="1984"/>
      </w:tblGrid>
      <w:tr w:rsidR="00015B2D" w:rsidRPr="00983DAD" w14:paraId="748916EF" w14:textId="77777777" w:rsidTr="00015B2D">
        <w:trPr>
          <w:trHeight w:val="495"/>
        </w:trPr>
        <w:tc>
          <w:tcPr>
            <w:tcW w:w="46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0FD755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49240" w14:textId="77777777" w:rsidR="00015B2D" w:rsidRPr="00983DAD" w:rsidRDefault="00015B2D" w:rsidP="00015B2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r w:rsidRPr="00983DAD">
              <w:rPr>
                <w:rFonts w:hint="eastAsia"/>
              </w:rPr>
              <w:t>区</w:t>
            </w:r>
            <w:r>
              <w:rPr>
                <w:rFonts w:hint="eastAsia"/>
              </w:rPr>
              <w:t>柴田町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67D5" w14:textId="77777777" w:rsidR="00015B2D" w:rsidRPr="00983DAD" w:rsidRDefault="00015B2D" w:rsidP="00015B2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南区鳴浜町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3B3444" w14:textId="77777777" w:rsidR="00015B2D" w:rsidRPr="00983DAD" w:rsidRDefault="00015B2D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7750DF07" w14:textId="77777777" w:rsidR="00015B2D" w:rsidRPr="00983DAD" w:rsidRDefault="00015B2D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015B2D" w:rsidRPr="00983DAD" w14:paraId="4AE80B6B" w14:textId="77777777" w:rsidTr="00015B2D">
        <w:trPr>
          <w:trHeight w:val="4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41D7B8" w14:textId="77777777" w:rsidR="00015B2D" w:rsidRPr="00983DAD" w:rsidRDefault="00015B2D" w:rsidP="00634DB2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株式会社ENEOSウイング柴田TS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D8249" w14:textId="77777777" w:rsidR="00015B2D" w:rsidRPr="00983DAD" w:rsidRDefault="00015B2D" w:rsidP="00015B2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南西400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1F8F" w14:textId="77777777" w:rsidR="00015B2D" w:rsidRPr="00983DAD" w:rsidRDefault="00015B2D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</w:t>
            </w:r>
            <w:r w:rsidRPr="00983DAD">
              <w:rPr>
                <w:rFonts w:hAnsi="ＭＳ 明朝" w:hint="eastAsia"/>
              </w:rPr>
              <w:t>東</w:t>
            </w:r>
            <w:r>
              <w:rPr>
                <w:rFonts w:hAnsi="ＭＳ 明朝" w:hint="eastAsia"/>
              </w:rPr>
              <w:t>30</w:t>
            </w:r>
            <w:r w:rsidRPr="00983DAD">
              <w:rPr>
                <w:rFonts w:hAnsi="ＭＳ 明朝" w:hint="eastAsia"/>
              </w:rPr>
              <w:t>0m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D38027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015B2D" w:rsidRPr="00983DAD" w14:paraId="14AF200B" w14:textId="77777777" w:rsidTr="00015B2D">
        <w:trPr>
          <w:trHeight w:val="37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0AEB00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644C1" w14:textId="77777777" w:rsidR="00015B2D" w:rsidRPr="00983DAD" w:rsidRDefault="00015B2D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6D36" w14:textId="77777777" w:rsidR="00015B2D" w:rsidRPr="00983DAD" w:rsidRDefault="00015B2D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83DAD">
              <w:rPr>
                <w:rFonts w:hAnsi="ＭＳ 明朝" w:hint="eastAsia"/>
              </w:rPr>
              <w:t>用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B2AD4C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015B2D" w:rsidRPr="00983DAD" w14:paraId="4090F7FF" w14:textId="77777777" w:rsidTr="00015B2D">
        <w:trPr>
          <w:trHeight w:val="37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6CFAE6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2062B" w14:textId="77777777" w:rsidR="00015B2D" w:rsidRDefault="00015B2D" w:rsidP="00015B2D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88-92</w:t>
            </w:r>
            <w:r w:rsidRPr="00983DAD">
              <w:rPr>
                <w:rFonts w:hAnsi="ＭＳ 明朝" w:hint="eastAsia"/>
                <w:color w:val="000000"/>
                <w:kern w:val="0"/>
              </w:rPr>
              <w:t>m</w:t>
            </w:r>
          </w:p>
          <w:p w14:paraId="12139DCE" w14:textId="77777777" w:rsidR="00015B2D" w:rsidRDefault="00015B2D" w:rsidP="00015B2D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94-98m</w:t>
            </w:r>
          </w:p>
          <w:p w14:paraId="159996D2" w14:textId="77777777" w:rsidR="00015B2D" w:rsidRPr="00983DAD" w:rsidRDefault="00015B2D" w:rsidP="00015B2D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116-120m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A57F" w14:textId="77777777" w:rsidR="00015B2D" w:rsidRPr="00983DAD" w:rsidRDefault="00015B2D" w:rsidP="00015B2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B48BD3F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015B2D" w:rsidRPr="00983DAD" w14:paraId="7F42BE36" w14:textId="77777777" w:rsidTr="00015B2D">
        <w:trPr>
          <w:trHeight w:val="384"/>
        </w:trPr>
        <w:tc>
          <w:tcPr>
            <w:tcW w:w="1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86D0E0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07CFAF" w14:textId="77777777" w:rsidR="00015B2D" w:rsidRPr="00983DAD" w:rsidRDefault="00015B2D" w:rsidP="00634DB2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 w:rsidRPr="00983DAD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B729CB" w14:textId="77777777" w:rsidR="00015B2D" w:rsidRPr="00983DAD" w:rsidRDefault="00015B2D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0.001 未満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B1395" w14:textId="77777777" w:rsidR="00015B2D" w:rsidRPr="00983DAD" w:rsidRDefault="00015B2D" w:rsidP="00983DA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0.001 未満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BB15DF" w14:textId="77777777" w:rsidR="00015B2D" w:rsidRPr="00983DAD" w:rsidRDefault="00015B2D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0.01 以下</w:t>
            </w:r>
          </w:p>
        </w:tc>
      </w:tr>
    </w:tbl>
    <w:p w14:paraId="3E881248" w14:textId="77777777" w:rsidR="0080798E" w:rsidRDefault="0080798E">
      <w:pPr>
        <w:rPr>
          <w:rFonts w:hint="eastAsia"/>
        </w:rPr>
      </w:pPr>
    </w:p>
    <w:p w14:paraId="053226F5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700D2D76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7773C1" w:rsidRPr="005420AC">
        <w:rPr>
          <w:rFonts w:hAnsi="ＭＳ 明朝" w:hint="eastAsia"/>
        </w:rPr>
        <w:t>が、</w:t>
      </w:r>
      <w:r w:rsidR="007773C1">
        <w:rPr>
          <w:rFonts w:hAnsi="ＭＳ 明朝" w:hint="eastAsia"/>
        </w:rPr>
        <w:t>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77D5" w14:textId="77777777" w:rsidR="004C43E3" w:rsidRDefault="004C43E3" w:rsidP="00A60D73">
      <w:r>
        <w:separator/>
      </w:r>
    </w:p>
  </w:endnote>
  <w:endnote w:type="continuationSeparator" w:id="0">
    <w:p w14:paraId="3E59BBB5" w14:textId="77777777" w:rsidR="004C43E3" w:rsidRDefault="004C43E3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B5E" w14:textId="77777777" w:rsidR="004C43E3" w:rsidRDefault="004C43E3" w:rsidP="00A60D73">
      <w:r>
        <w:separator/>
      </w:r>
    </w:p>
  </w:footnote>
  <w:footnote w:type="continuationSeparator" w:id="0">
    <w:p w14:paraId="47214011" w14:textId="77777777" w:rsidR="004C43E3" w:rsidRDefault="004C43E3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5B2D"/>
    <w:rsid w:val="00016168"/>
    <w:rsid w:val="00022435"/>
    <w:rsid w:val="0005191D"/>
    <w:rsid w:val="0007547D"/>
    <w:rsid w:val="00075B89"/>
    <w:rsid w:val="000B0980"/>
    <w:rsid w:val="000B43E3"/>
    <w:rsid w:val="000B5A6B"/>
    <w:rsid w:val="000C6A73"/>
    <w:rsid w:val="000D08F3"/>
    <w:rsid w:val="000F5CCE"/>
    <w:rsid w:val="00101A56"/>
    <w:rsid w:val="00106FC5"/>
    <w:rsid w:val="00114B51"/>
    <w:rsid w:val="0013736E"/>
    <w:rsid w:val="00147813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C43E3"/>
    <w:rsid w:val="004D4456"/>
    <w:rsid w:val="004D4E9D"/>
    <w:rsid w:val="004D5409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2100"/>
    <w:rsid w:val="006B5D82"/>
    <w:rsid w:val="006B5EC1"/>
    <w:rsid w:val="006C1AC0"/>
    <w:rsid w:val="006C7F0B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54CED"/>
    <w:rsid w:val="00E664D7"/>
    <w:rsid w:val="00E96F7D"/>
    <w:rsid w:val="00EA2EEA"/>
    <w:rsid w:val="00EB2055"/>
    <w:rsid w:val="00EB7C1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34C8F6"/>
  <w15:chartTrackingRefBased/>
  <w15:docId w15:val="{247DA328-AD04-4CF1-876F-A4A01BE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2017-03-28T07:46:00Z</cp:lastPrinted>
  <dcterms:created xsi:type="dcterms:W3CDTF">2024-10-22T02:02:00Z</dcterms:created>
  <dcterms:modified xsi:type="dcterms:W3CDTF">2024-10-22T02:02:00Z</dcterms:modified>
</cp:coreProperties>
</file>